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0"/>
        <w:spacing w:before="120" w:line="240" w:lineRule="auto"/>
        <w:jc w:val="center"/>
        <w:rPr>
          <w:b w:val="1"/>
          <w:sz w:val="20"/>
          <w:szCs w:val="20"/>
        </w:rPr>
      </w:pPr>
      <w:r w:rsidDel="00000000" w:rsidR="00000000" w:rsidRPr="00000000">
        <w:rPr>
          <w:b w:val="1"/>
          <w:sz w:val="20"/>
          <w:szCs w:val="20"/>
          <w:rtl w:val="0"/>
        </w:rPr>
        <w:t xml:space="preserve">Phụ lục II-20</w:t>
      </w:r>
    </w:p>
    <w:p w:rsidR="00000000" w:rsidDel="00000000" w:rsidP="00000000" w:rsidRDefault="00000000" w:rsidRPr="00000000" w14:paraId="00000002">
      <w:pPr>
        <w:widowControl w:val="0"/>
        <w:spacing w:before="120" w:line="240" w:lineRule="auto"/>
        <w:jc w:val="center"/>
        <w:rPr>
          <w:sz w:val="20"/>
          <w:szCs w:val="20"/>
        </w:rPr>
      </w:pPr>
      <w:r w:rsidDel="00000000" w:rsidR="00000000" w:rsidRPr="00000000">
        <w:rPr>
          <w:i w:val="1"/>
          <w:sz w:val="20"/>
          <w:szCs w:val="20"/>
          <w:rtl w:val="0"/>
        </w:rPr>
        <w:t xml:space="preserve">(Ban hành kèm theo Thông tư số 01/2021/TT-BKHĐT ngày 16 tháng 03 năm 2021 của Bộ trưởng Bộ Kế hoạch và Đầu tư)</w:t>
      </w:r>
      <w:r w:rsidDel="00000000" w:rsidR="00000000" w:rsidRPr="00000000">
        <w:rPr>
          <w:rtl w:val="0"/>
        </w:rPr>
      </w:r>
    </w:p>
    <w:tbl>
      <w:tblPr>
        <w:tblStyle w:val="Table1"/>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348"/>
        <w:gridCol w:w="5508"/>
        <w:tblGridChange w:id="0">
          <w:tblGrid>
            <w:gridCol w:w="3348"/>
            <w:gridCol w:w="5508"/>
          </w:tblGrid>
        </w:tblGridChange>
      </w:tblGrid>
      <w:tr>
        <w:trPr>
          <w:cantSplit w:val="0"/>
          <w:tblHeader w:val="0"/>
        </w:trPr>
        <w:tc>
          <w:tcPr/>
          <w:p w:rsidR="00000000" w:rsidDel="00000000" w:rsidP="00000000" w:rsidRDefault="00000000" w:rsidRPr="00000000" w14:paraId="00000003">
            <w:pPr>
              <w:widowControl w:val="0"/>
              <w:spacing w:before="120" w:line="240" w:lineRule="auto"/>
              <w:jc w:val="center"/>
              <w:rPr>
                <w:rFonts w:ascii="Arial" w:cs="Arial" w:eastAsia="Arial" w:hAnsi="Arial"/>
                <w:b w:val="1"/>
              </w:rPr>
            </w:pPr>
            <w:r w:rsidDel="00000000" w:rsidR="00000000" w:rsidRPr="00000000">
              <w:rPr>
                <w:rFonts w:ascii="Arial" w:cs="Arial" w:eastAsia="Arial" w:hAnsi="Arial"/>
                <w:b w:val="1"/>
                <w:rtl w:val="0"/>
              </w:rPr>
              <w:t xml:space="preserve">TÊN DOANH NGHIỆP</w:t>
              <w:br w:type="textWrapping"/>
              <w:t xml:space="preserve">-------</w:t>
            </w:r>
          </w:p>
        </w:tc>
        <w:tc>
          <w:tcPr/>
          <w:p w:rsidR="00000000" w:rsidDel="00000000" w:rsidP="00000000" w:rsidRDefault="00000000" w:rsidRPr="00000000" w14:paraId="00000004">
            <w:pPr>
              <w:widowControl w:val="0"/>
              <w:spacing w:before="120" w:line="240" w:lineRule="auto"/>
              <w:jc w:val="center"/>
              <w:rPr>
                <w:rFonts w:ascii="Arial" w:cs="Arial" w:eastAsia="Arial" w:hAnsi="Arial"/>
              </w:rPr>
            </w:pPr>
            <w:r w:rsidDel="00000000" w:rsidR="00000000" w:rsidRPr="00000000">
              <w:rPr>
                <w:rFonts w:ascii="Arial" w:cs="Arial" w:eastAsia="Arial" w:hAnsi="Arial"/>
                <w:b w:val="1"/>
                <w:rtl w:val="0"/>
              </w:rPr>
              <w:t xml:space="preserve">CỘNG HÒA XÃ HỘI CHỦ NGHĨA VIỆT NAM</w:t>
              <w:br w:type="textWrapping"/>
              <w:t xml:space="preserve">Độc lập - Tự do - Hạnh phúc </w:t>
              <w:br w:type="textWrapping"/>
              <w:t xml:space="preserve">---------------</w:t>
            </w:r>
            <w:r w:rsidDel="00000000" w:rsidR="00000000" w:rsidRPr="00000000">
              <w:rPr>
                <w:rtl w:val="0"/>
              </w:rPr>
            </w:r>
          </w:p>
        </w:tc>
      </w:tr>
      <w:tr>
        <w:trPr>
          <w:cantSplit w:val="0"/>
          <w:tblHeader w:val="0"/>
        </w:trPr>
        <w:tc>
          <w:tcPr/>
          <w:p w:rsidR="00000000" w:rsidDel="00000000" w:rsidP="00000000" w:rsidRDefault="00000000" w:rsidRPr="00000000" w14:paraId="00000005">
            <w:pPr>
              <w:widowControl w:val="0"/>
              <w:spacing w:before="120" w:line="240" w:lineRule="auto"/>
              <w:jc w:val="center"/>
              <w:rPr>
                <w:rFonts w:ascii="Arial" w:cs="Arial" w:eastAsia="Arial" w:hAnsi="Arial"/>
              </w:rPr>
            </w:pPr>
            <w:r w:rsidDel="00000000" w:rsidR="00000000" w:rsidRPr="00000000">
              <w:rPr>
                <w:rFonts w:ascii="Arial" w:cs="Arial" w:eastAsia="Arial" w:hAnsi="Arial"/>
                <w:rtl w:val="0"/>
              </w:rPr>
              <w:t xml:space="preserve">Số: …………</w:t>
            </w:r>
          </w:p>
        </w:tc>
        <w:tc>
          <w:tcPr/>
          <w:p w:rsidR="00000000" w:rsidDel="00000000" w:rsidP="00000000" w:rsidRDefault="00000000" w:rsidRPr="00000000" w14:paraId="00000006">
            <w:pPr>
              <w:widowControl w:val="0"/>
              <w:spacing w:before="120" w:line="240" w:lineRule="auto"/>
              <w:jc w:val="right"/>
              <w:rPr>
                <w:rFonts w:ascii="Arial" w:cs="Arial" w:eastAsia="Arial" w:hAnsi="Arial"/>
                <w:i w:val="1"/>
              </w:rPr>
            </w:pPr>
            <w:r w:rsidDel="00000000" w:rsidR="00000000" w:rsidRPr="00000000">
              <w:rPr>
                <w:rFonts w:ascii="Arial" w:cs="Arial" w:eastAsia="Arial" w:hAnsi="Arial"/>
                <w:i w:val="1"/>
                <w:rtl w:val="0"/>
              </w:rPr>
              <w:t xml:space="preserve">…….., ngày …. tháng … năm ….</w:t>
            </w:r>
          </w:p>
        </w:tc>
      </w:tr>
    </w:tbl>
    <w:p w:rsidR="00000000" w:rsidDel="00000000" w:rsidP="00000000" w:rsidRDefault="00000000" w:rsidRPr="00000000" w14:paraId="00000007">
      <w:pPr>
        <w:widowControl w:val="0"/>
        <w:spacing w:before="120" w:line="240" w:lineRule="auto"/>
        <w:rPr>
          <w:sz w:val="20"/>
          <w:szCs w:val="20"/>
        </w:rPr>
      </w:pPr>
      <w:r w:rsidDel="00000000" w:rsidR="00000000" w:rsidRPr="00000000">
        <w:rPr>
          <w:rtl w:val="0"/>
        </w:rPr>
      </w:r>
    </w:p>
    <w:p w:rsidR="00000000" w:rsidDel="00000000" w:rsidP="00000000" w:rsidRDefault="00000000" w:rsidRPr="00000000" w14:paraId="00000008">
      <w:pPr>
        <w:widowControl w:val="0"/>
        <w:spacing w:before="120" w:line="240" w:lineRule="auto"/>
        <w:jc w:val="center"/>
        <w:rPr>
          <w:b w:val="1"/>
          <w:sz w:val="20"/>
          <w:szCs w:val="20"/>
        </w:rPr>
      </w:pPr>
      <w:r w:rsidDel="00000000" w:rsidR="00000000" w:rsidRPr="00000000">
        <w:rPr>
          <w:b w:val="1"/>
          <w:sz w:val="20"/>
          <w:szCs w:val="20"/>
          <w:rtl w:val="0"/>
        </w:rPr>
        <w:t xml:space="preserve">THÔNG BÁO</w:t>
      </w:r>
    </w:p>
    <w:p w:rsidR="00000000" w:rsidDel="00000000" w:rsidP="00000000" w:rsidRDefault="00000000" w:rsidRPr="00000000" w14:paraId="00000009">
      <w:pPr>
        <w:widowControl w:val="0"/>
        <w:spacing w:before="120" w:line="240" w:lineRule="auto"/>
        <w:jc w:val="center"/>
        <w:rPr>
          <w:b w:val="1"/>
          <w:sz w:val="20"/>
          <w:szCs w:val="20"/>
        </w:rPr>
      </w:pPr>
      <w:r w:rsidDel="00000000" w:rsidR="00000000" w:rsidRPr="00000000">
        <w:rPr>
          <w:b w:val="1"/>
          <w:sz w:val="20"/>
          <w:szCs w:val="20"/>
          <w:rtl w:val="0"/>
        </w:rPr>
        <w:t xml:space="preserve">Về việc chấm dứt hoạt động văn phòng đại diện</w:t>
      </w:r>
    </w:p>
    <w:p w:rsidR="00000000" w:rsidDel="00000000" w:rsidP="00000000" w:rsidRDefault="00000000" w:rsidRPr="00000000" w14:paraId="0000000A">
      <w:pPr>
        <w:widowControl w:val="0"/>
        <w:spacing w:before="120" w:line="240" w:lineRule="auto"/>
        <w:jc w:val="center"/>
        <w:rPr>
          <w:sz w:val="20"/>
          <w:szCs w:val="20"/>
        </w:rPr>
      </w:pPr>
      <w:r w:rsidDel="00000000" w:rsidR="00000000" w:rsidRPr="00000000">
        <w:rPr>
          <w:sz w:val="20"/>
          <w:szCs w:val="20"/>
          <w:rtl w:val="0"/>
        </w:rPr>
        <w:t xml:space="preserve">Kính gửi: Phòng Đăng ký kinh doanh tỉnh, thành phố………………</w:t>
      </w:r>
    </w:p>
    <w:p w:rsidR="00000000" w:rsidDel="00000000" w:rsidP="00000000" w:rsidRDefault="00000000" w:rsidRPr="00000000" w14:paraId="0000000B">
      <w:pPr>
        <w:shd w:fill="ffffff" w:val="clear"/>
        <w:spacing w:before="120" w:line="240" w:lineRule="auto"/>
        <w:rPr>
          <w:sz w:val="20"/>
          <w:szCs w:val="20"/>
        </w:rPr>
      </w:pPr>
      <w:r w:rsidDel="00000000" w:rsidR="00000000" w:rsidRPr="00000000">
        <w:rPr>
          <w:sz w:val="20"/>
          <w:szCs w:val="20"/>
          <w:rtl w:val="0"/>
        </w:rPr>
        <w:t xml:space="preserve">Tên doanh nghiệp (</w:t>
      </w:r>
      <w:r w:rsidDel="00000000" w:rsidR="00000000" w:rsidRPr="00000000">
        <w:rPr>
          <w:i w:val="1"/>
          <w:sz w:val="20"/>
          <w:szCs w:val="20"/>
          <w:rtl w:val="0"/>
        </w:rPr>
        <w:t xml:space="preserve">ghi bằng chữ in hoa</w:t>
      </w:r>
      <w:r w:rsidDel="00000000" w:rsidR="00000000" w:rsidRPr="00000000">
        <w:rPr>
          <w:sz w:val="20"/>
          <w:szCs w:val="20"/>
          <w:rtl w:val="0"/>
        </w:rPr>
        <w:t xml:space="preserve">): ..........................................................................................</w:t>
      </w:r>
    </w:p>
    <w:p w:rsidR="00000000" w:rsidDel="00000000" w:rsidP="00000000" w:rsidRDefault="00000000" w:rsidRPr="00000000" w14:paraId="0000000C">
      <w:pPr>
        <w:shd w:fill="ffffff" w:val="clear"/>
        <w:spacing w:before="120" w:line="240" w:lineRule="auto"/>
        <w:rPr>
          <w:sz w:val="20"/>
          <w:szCs w:val="20"/>
        </w:rPr>
      </w:pPr>
      <w:r w:rsidDel="00000000" w:rsidR="00000000" w:rsidRPr="00000000">
        <w:rPr>
          <w:sz w:val="20"/>
          <w:szCs w:val="20"/>
          <w:rtl w:val="0"/>
        </w:rPr>
        <w:t xml:space="preserve">Mã số doanh nghiệp/Mã số thuế: ......................................................................................................</w:t>
      </w:r>
    </w:p>
    <w:p w:rsidR="00000000" w:rsidDel="00000000" w:rsidP="00000000" w:rsidRDefault="00000000" w:rsidRPr="00000000" w14:paraId="0000000D">
      <w:pPr>
        <w:shd w:fill="ffffff" w:val="clear"/>
        <w:spacing w:before="120" w:line="240" w:lineRule="auto"/>
        <w:jc w:val="center"/>
        <w:rPr>
          <w:sz w:val="20"/>
          <w:szCs w:val="20"/>
        </w:rPr>
      </w:pPr>
      <w:r w:rsidDel="00000000" w:rsidR="00000000" w:rsidRPr="00000000">
        <w:rPr>
          <w:b w:val="1"/>
          <w:sz w:val="20"/>
          <w:szCs w:val="20"/>
          <w:rtl w:val="0"/>
        </w:rPr>
        <w:t xml:space="preserve">Thông báo chấm dứt hoạt động văn phòng đại diện sau:</w:t>
      </w:r>
      <w:r w:rsidDel="00000000" w:rsidR="00000000" w:rsidRPr="00000000">
        <w:rPr>
          <w:rtl w:val="0"/>
        </w:rPr>
      </w:r>
    </w:p>
    <w:p w:rsidR="00000000" w:rsidDel="00000000" w:rsidP="00000000" w:rsidRDefault="00000000" w:rsidRPr="00000000" w14:paraId="0000000E">
      <w:pPr>
        <w:shd w:fill="ffffff" w:val="clear"/>
        <w:spacing w:before="120" w:line="240" w:lineRule="auto"/>
        <w:rPr>
          <w:sz w:val="20"/>
          <w:szCs w:val="20"/>
        </w:rPr>
      </w:pPr>
      <w:r w:rsidDel="00000000" w:rsidR="00000000" w:rsidRPr="00000000">
        <w:rPr>
          <w:b w:val="1"/>
          <w:sz w:val="20"/>
          <w:szCs w:val="20"/>
          <w:rtl w:val="0"/>
        </w:rPr>
        <w:t xml:space="preserve">1. Tên văn phòng đại diện</w:t>
      </w:r>
      <w:r w:rsidDel="00000000" w:rsidR="00000000" w:rsidRPr="00000000">
        <w:rPr>
          <w:sz w:val="20"/>
          <w:szCs w:val="20"/>
          <w:rtl w:val="0"/>
        </w:rPr>
        <w:t xml:space="preserve">(</w:t>
      </w:r>
      <w:r w:rsidDel="00000000" w:rsidR="00000000" w:rsidRPr="00000000">
        <w:rPr>
          <w:i w:val="1"/>
          <w:sz w:val="20"/>
          <w:szCs w:val="20"/>
          <w:rtl w:val="0"/>
        </w:rPr>
        <w:t xml:space="preserve">ghi bằng chữ in hoa</w:t>
      </w:r>
      <w:r w:rsidDel="00000000" w:rsidR="00000000" w:rsidRPr="00000000">
        <w:rPr>
          <w:sz w:val="20"/>
          <w:szCs w:val="20"/>
          <w:rtl w:val="0"/>
        </w:rPr>
        <w:t xml:space="preserve">): .........................................................................</w:t>
      </w:r>
    </w:p>
    <w:p w:rsidR="00000000" w:rsidDel="00000000" w:rsidP="00000000" w:rsidRDefault="00000000" w:rsidRPr="00000000" w14:paraId="0000000F">
      <w:pPr>
        <w:shd w:fill="ffffff" w:val="clear"/>
        <w:spacing w:before="120" w:line="240" w:lineRule="auto"/>
        <w:rPr>
          <w:sz w:val="20"/>
          <w:szCs w:val="20"/>
        </w:rPr>
      </w:pPr>
      <w:r w:rsidDel="00000000" w:rsidR="00000000" w:rsidRPr="00000000">
        <w:rPr>
          <w:sz w:val="20"/>
          <w:szCs w:val="20"/>
          <w:rtl w:val="0"/>
        </w:rPr>
        <w:t xml:space="preserve">Mã số chi nhánh hoặc mã số thuế </w:t>
      </w:r>
      <w:r w:rsidDel="00000000" w:rsidR="00000000" w:rsidRPr="00000000">
        <w:rPr>
          <w:sz w:val="20"/>
          <w:szCs w:val="20"/>
          <w:rtl w:val="0"/>
        </w:rPr>
        <w:t xml:space="preserve">văn phòng đại diện</w:t>
      </w:r>
      <w:r w:rsidDel="00000000" w:rsidR="00000000" w:rsidRPr="00000000">
        <w:rPr>
          <w:sz w:val="20"/>
          <w:szCs w:val="20"/>
          <w:rtl w:val="0"/>
        </w:rPr>
        <w:t xml:space="preserve">: .................................................................</w:t>
      </w:r>
    </w:p>
    <w:p w:rsidR="00000000" w:rsidDel="00000000" w:rsidP="00000000" w:rsidRDefault="00000000" w:rsidRPr="00000000" w14:paraId="00000010">
      <w:pPr>
        <w:shd w:fill="ffffff" w:val="clear"/>
        <w:spacing w:before="120" w:line="240" w:lineRule="auto"/>
        <w:rPr>
          <w:sz w:val="20"/>
          <w:szCs w:val="20"/>
        </w:rPr>
      </w:pPr>
      <w:r w:rsidDel="00000000" w:rsidR="00000000" w:rsidRPr="00000000">
        <w:rPr>
          <w:sz w:val="20"/>
          <w:szCs w:val="20"/>
          <w:rtl w:val="0"/>
        </w:rPr>
        <w:t xml:space="preserve">Ngày cấp: ..../ ..../…… Nơi cấp: ……………………….</w:t>
      </w:r>
    </w:p>
    <w:p w:rsidR="00000000" w:rsidDel="00000000" w:rsidP="00000000" w:rsidRDefault="00000000" w:rsidRPr="00000000" w14:paraId="00000011">
      <w:pPr>
        <w:shd w:fill="ffffff" w:val="clear"/>
        <w:spacing w:before="120" w:line="240" w:lineRule="auto"/>
        <w:rPr>
          <w:sz w:val="20"/>
          <w:szCs w:val="20"/>
        </w:rPr>
      </w:pPr>
      <w:r w:rsidDel="00000000" w:rsidR="00000000" w:rsidRPr="00000000">
        <w:rPr>
          <w:b w:val="1"/>
          <w:sz w:val="20"/>
          <w:szCs w:val="20"/>
          <w:rtl w:val="0"/>
        </w:rPr>
        <w:t xml:space="preserve">2. Địa chỉ văn phòng đại diện</w:t>
      </w:r>
      <w:r w:rsidDel="00000000" w:rsidR="00000000" w:rsidRPr="00000000">
        <w:rPr>
          <w:sz w:val="20"/>
          <w:szCs w:val="20"/>
          <w:rtl w:val="0"/>
        </w:rPr>
        <w:t xml:space="preserve">:</w:t>
      </w:r>
    </w:p>
    <w:p w:rsidR="00000000" w:rsidDel="00000000" w:rsidP="00000000" w:rsidRDefault="00000000" w:rsidRPr="00000000" w14:paraId="00000012">
      <w:pPr>
        <w:shd w:fill="ffffff" w:val="clear"/>
        <w:spacing w:before="120" w:line="240" w:lineRule="auto"/>
        <w:rPr>
          <w:sz w:val="20"/>
          <w:szCs w:val="20"/>
        </w:rPr>
      </w:pPr>
      <w:r w:rsidDel="00000000" w:rsidR="00000000" w:rsidRPr="00000000">
        <w:rPr>
          <w:sz w:val="20"/>
          <w:szCs w:val="20"/>
          <w:rtl w:val="0"/>
        </w:rPr>
        <w:t xml:space="preserve">Số nhà, ngách, hẻm, ngõ, đường phố/xóm/ấp/thôn: ........................................................................</w:t>
      </w:r>
    </w:p>
    <w:p w:rsidR="00000000" w:rsidDel="00000000" w:rsidP="00000000" w:rsidRDefault="00000000" w:rsidRPr="00000000" w14:paraId="00000013">
      <w:pPr>
        <w:shd w:fill="ffffff" w:val="clear"/>
        <w:spacing w:before="120" w:line="240" w:lineRule="auto"/>
        <w:rPr>
          <w:sz w:val="20"/>
          <w:szCs w:val="20"/>
        </w:rPr>
      </w:pPr>
      <w:r w:rsidDel="00000000" w:rsidR="00000000" w:rsidRPr="00000000">
        <w:rPr>
          <w:sz w:val="20"/>
          <w:szCs w:val="20"/>
          <w:rtl w:val="0"/>
        </w:rPr>
        <w:t xml:space="preserve">Xã/Phường/Thị trấn: .......................................................................................................................</w:t>
      </w:r>
    </w:p>
    <w:p w:rsidR="00000000" w:rsidDel="00000000" w:rsidP="00000000" w:rsidRDefault="00000000" w:rsidRPr="00000000" w14:paraId="00000014">
      <w:pPr>
        <w:shd w:fill="ffffff" w:val="clear"/>
        <w:spacing w:before="120" w:line="240" w:lineRule="auto"/>
        <w:rPr>
          <w:sz w:val="20"/>
          <w:szCs w:val="20"/>
        </w:rPr>
      </w:pPr>
      <w:r w:rsidDel="00000000" w:rsidR="00000000" w:rsidRPr="00000000">
        <w:rPr>
          <w:sz w:val="20"/>
          <w:szCs w:val="20"/>
          <w:rtl w:val="0"/>
        </w:rPr>
        <w:t xml:space="preserve">Quận/Huyện/Thị xã/Thành phố thuộc tỉnh:……………………………………………………………. </w:t>
      </w:r>
    </w:p>
    <w:p w:rsidR="00000000" w:rsidDel="00000000" w:rsidP="00000000" w:rsidRDefault="00000000" w:rsidRPr="00000000" w14:paraId="00000015">
      <w:pPr>
        <w:shd w:fill="ffffff" w:val="clear"/>
        <w:spacing w:before="120" w:line="240" w:lineRule="auto"/>
        <w:rPr>
          <w:sz w:val="20"/>
          <w:szCs w:val="20"/>
        </w:rPr>
      </w:pPr>
      <w:r w:rsidDel="00000000" w:rsidR="00000000" w:rsidRPr="00000000">
        <w:rPr>
          <w:sz w:val="20"/>
          <w:szCs w:val="20"/>
          <w:rtl w:val="0"/>
        </w:rPr>
        <w:t xml:space="preserve">Tỉnh/Thành phố: ..............................................................................................................................</w:t>
      </w:r>
    </w:p>
    <w:p w:rsidR="00000000" w:rsidDel="00000000" w:rsidP="00000000" w:rsidRDefault="00000000" w:rsidRPr="00000000" w14:paraId="00000016">
      <w:pPr>
        <w:shd w:fill="ffffff" w:val="clear"/>
        <w:spacing w:before="120" w:line="240" w:lineRule="auto"/>
        <w:rPr>
          <w:sz w:val="20"/>
          <w:szCs w:val="20"/>
        </w:rPr>
      </w:pPr>
      <w:r w:rsidDel="00000000" w:rsidR="00000000" w:rsidRPr="00000000">
        <w:rPr>
          <w:sz w:val="20"/>
          <w:szCs w:val="20"/>
          <w:rtl w:val="0"/>
        </w:rPr>
        <w:t xml:space="preserve">Điện thoại </w:t>
      </w:r>
      <w:r w:rsidDel="00000000" w:rsidR="00000000" w:rsidRPr="00000000">
        <w:rPr>
          <w:i w:val="1"/>
          <w:sz w:val="20"/>
          <w:szCs w:val="20"/>
          <w:rtl w:val="0"/>
        </w:rPr>
        <w:t xml:space="preserve">(nếu có)</w:t>
      </w:r>
      <w:r w:rsidDel="00000000" w:rsidR="00000000" w:rsidRPr="00000000">
        <w:rPr>
          <w:sz w:val="20"/>
          <w:szCs w:val="20"/>
          <w:rtl w:val="0"/>
        </w:rPr>
        <w:t xml:space="preserve">: ................................................... Fax:</w:t>
      </w:r>
      <w:r w:rsidDel="00000000" w:rsidR="00000000" w:rsidRPr="00000000">
        <w:rPr>
          <w:i w:val="1"/>
          <w:sz w:val="20"/>
          <w:szCs w:val="20"/>
          <w:rtl w:val="0"/>
        </w:rPr>
        <w:t xml:space="preserve"> (nếu có):</w:t>
      </w:r>
      <w:r w:rsidDel="00000000" w:rsidR="00000000" w:rsidRPr="00000000">
        <w:rPr>
          <w:sz w:val="20"/>
          <w:szCs w:val="20"/>
          <w:rtl w:val="0"/>
        </w:rPr>
        <w:t xml:space="preserve"> ...............................................</w:t>
      </w:r>
    </w:p>
    <w:p w:rsidR="00000000" w:rsidDel="00000000" w:rsidP="00000000" w:rsidRDefault="00000000" w:rsidRPr="00000000" w14:paraId="00000017">
      <w:pPr>
        <w:shd w:fill="ffffff" w:val="clear"/>
        <w:spacing w:before="120" w:line="240" w:lineRule="auto"/>
        <w:rPr>
          <w:sz w:val="20"/>
          <w:szCs w:val="20"/>
        </w:rPr>
      </w:pPr>
      <w:r w:rsidDel="00000000" w:rsidR="00000000" w:rsidRPr="00000000">
        <w:rPr>
          <w:sz w:val="20"/>
          <w:szCs w:val="20"/>
          <w:rtl w:val="0"/>
        </w:rPr>
        <w:t xml:space="preserve">Email </w:t>
      </w:r>
      <w:r w:rsidDel="00000000" w:rsidR="00000000" w:rsidRPr="00000000">
        <w:rPr>
          <w:i w:val="1"/>
          <w:sz w:val="20"/>
          <w:szCs w:val="20"/>
          <w:rtl w:val="0"/>
        </w:rPr>
        <w:t xml:space="preserve">(nếu có)</w:t>
      </w:r>
      <w:r w:rsidDel="00000000" w:rsidR="00000000" w:rsidRPr="00000000">
        <w:rPr>
          <w:sz w:val="20"/>
          <w:szCs w:val="20"/>
          <w:rtl w:val="0"/>
        </w:rPr>
        <w:t xml:space="preserve">: ........................................................... Website:</w:t>
      </w:r>
      <w:r w:rsidDel="00000000" w:rsidR="00000000" w:rsidRPr="00000000">
        <w:rPr>
          <w:i w:val="1"/>
          <w:sz w:val="20"/>
          <w:szCs w:val="20"/>
          <w:rtl w:val="0"/>
        </w:rPr>
        <w:t xml:space="preserve"> (nếu có)</w:t>
      </w:r>
      <w:r w:rsidDel="00000000" w:rsidR="00000000" w:rsidRPr="00000000">
        <w:rPr>
          <w:sz w:val="20"/>
          <w:szCs w:val="20"/>
          <w:rtl w:val="0"/>
        </w:rPr>
        <w:t xml:space="preserve"> ........................................</w:t>
      </w:r>
    </w:p>
    <w:p w:rsidR="00000000" w:rsidDel="00000000" w:rsidP="00000000" w:rsidRDefault="00000000" w:rsidRPr="00000000" w14:paraId="00000018">
      <w:pPr>
        <w:widowControl w:val="0"/>
        <w:spacing w:before="120" w:line="240" w:lineRule="auto"/>
        <w:rPr>
          <w:sz w:val="20"/>
          <w:szCs w:val="20"/>
        </w:rPr>
      </w:pPr>
      <w:r w:rsidDel="00000000" w:rsidR="00000000" w:rsidRPr="00000000">
        <w:rPr>
          <w:b w:val="1"/>
          <w:sz w:val="20"/>
          <w:szCs w:val="20"/>
          <w:rtl w:val="0"/>
        </w:rPr>
        <w:t xml:space="preserve">3. Lý do chấm dứt hoạt động:</w:t>
      </w:r>
      <w:r w:rsidDel="00000000" w:rsidR="00000000" w:rsidRPr="00000000">
        <w:rPr>
          <w:sz w:val="20"/>
          <w:szCs w:val="20"/>
          <w:rtl w:val="0"/>
        </w:rPr>
        <w:t xml:space="preserve"> ………………………………………………</w:t>
      </w:r>
    </w:p>
    <w:p w:rsidR="00000000" w:rsidDel="00000000" w:rsidP="00000000" w:rsidRDefault="00000000" w:rsidRPr="00000000" w14:paraId="00000019">
      <w:pPr>
        <w:widowControl w:val="0"/>
        <w:spacing w:before="120" w:line="240" w:lineRule="auto"/>
        <w:rPr>
          <w:sz w:val="20"/>
          <w:szCs w:val="20"/>
        </w:rPr>
      </w:pPr>
      <w:r w:rsidDel="00000000" w:rsidR="00000000" w:rsidRPr="00000000">
        <w:rPr>
          <w:sz w:val="20"/>
          <w:szCs w:val="20"/>
          <w:rtl w:val="0"/>
        </w:rPr>
        <w:t xml:space="preserve">Doanh nghiệp cam kết:</w:t>
      </w:r>
    </w:p>
    <w:p w:rsidR="00000000" w:rsidDel="00000000" w:rsidP="00000000" w:rsidRDefault="00000000" w:rsidRPr="00000000" w14:paraId="0000001A">
      <w:pPr>
        <w:widowControl w:val="0"/>
        <w:spacing w:before="120" w:line="240" w:lineRule="auto"/>
        <w:rPr>
          <w:sz w:val="20"/>
          <w:szCs w:val="20"/>
        </w:rPr>
      </w:pPr>
      <w:r w:rsidDel="00000000" w:rsidR="00000000" w:rsidRPr="00000000">
        <w:rPr>
          <w:sz w:val="20"/>
          <w:szCs w:val="20"/>
          <w:rtl w:val="0"/>
        </w:rPr>
        <w:t xml:space="preserve">- Chịu trách nhiệm thực hiện các hợp đồng, thanh toán các khoản nợ, nghĩa vụ tài sản khác, tiếp tục sử dụng lao động hoặc giải quyết đủ quyền lợi hợp pháp cho người lao động đã làm việc tại chi nhánh/văn phòng đại diện/văn phòng đại diện;</w:t>
      </w:r>
    </w:p>
    <w:p w:rsidR="00000000" w:rsidDel="00000000" w:rsidP="00000000" w:rsidRDefault="00000000" w:rsidRPr="00000000" w14:paraId="0000001B">
      <w:pPr>
        <w:widowControl w:val="0"/>
        <w:spacing w:before="120" w:line="240" w:lineRule="auto"/>
        <w:rPr>
          <w:sz w:val="20"/>
          <w:szCs w:val="20"/>
        </w:rPr>
      </w:pPr>
      <w:r w:rsidDel="00000000" w:rsidR="00000000" w:rsidRPr="00000000">
        <w:rPr>
          <w:sz w:val="20"/>
          <w:szCs w:val="20"/>
          <w:rtl w:val="0"/>
        </w:rPr>
        <w:t xml:space="preserve">- Hoàn toàn chịu trách nhiệm trước pháp luật về tính hợp pháp, chính xác, trung thực của nội dung Thông báo này.</w:t>
      </w:r>
    </w:p>
    <w:p w:rsidR="00000000" w:rsidDel="00000000" w:rsidP="00000000" w:rsidRDefault="00000000" w:rsidRPr="00000000" w14:paraId="0000001C">
      <w:pPr>
        <w:widowControl w:val="0"/>
        <w:spacing w:before="120" w:line="240" w:lineRule="auto"/>
        <w:rPr>
          <w:sz w:val="20"/>
          <w:szCs w:val="20"/>
        </w:rPr>
      </w:pPr>
      <w:r w:rsidDel="00000000" w:rsidR="00000000" w:rsidRPr="00000000">
        <w:rPr>
          <w:sz w:val="20"/>
          <w:szCs w:val="20"/>
          <w:rtl w:val="0"/>
        </w:rPr>
        <w:t xml:space="preserve">Người ký tại Thông báo này cam kết là người có quyền và nghĩa vụ thực hiện thủ tục đăng ký doanh nghiệp theo quy định của pháp luật và Điều lệ công ty.</w:t>
      </w:r>
    </w:p>
    <w:p w:rsidR="00000000" w:rsidDel="00000000" w:rsidP="00000000" w:rsidRDefault="00000000" w:rsidRPr="00000000" w14:paraId="0000001D">
      <w:pPr>
        <w:widowControl w:val="0"/>
        <w:spacing w:before="120" w:line="240" w:lineRule="auto"/>
        <w:rPr>
          <w:sz w:val="20"/>
          <w:szCs w:val="20"/>
        </w:rPr>
      </w:pPr>
      <w:r w:rsidDel="00000000" w:rsidR="00000000" w:rsidRPr="00000000">
        <w:rPr>
          <w:rtl w:val="0"/>
        </w:rPr>
      </w:r>
    </w:p>
    <w:tbl>
      <w:tblPr>
        <w:tblStyle w:val="Table2"/>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428"/>
        <w:gridCol w:w="4428"/>
        <w:tblGridChange w:id="0">
          <w:tblGrid>
            <w:gridCol w:w="4428"/>
            <w:gridCol w:w="4428"/>
          </w:tblGrid>
        </w:tblGridChange>
      </w:tblGrid>
      <w:tr>
        <w:trPr>
          <w:cantSplit w:val="0"/>
          <w:tblHeader w:val="0"/>
        </w:trPr>
        <w:tc>
          <w:tcPr/>
          <w:p w:rsidR="00000000" w:rsidDel="00000000" w:rsidP="00000000" w:rsidRDefault="00000000" w:rsidRPr="00000000" w14:paraId="0000001E">
            <w:pPr>
              <w:widowControl w:val="0"/>
              <w:spacing w:before="120" w:line="240" w:lineRule="auto"/>
              <w:rPr>
                <w:rFonts w:ascii="Arial" w:cs="Arial" w:eastAsia="Arial" w:hAnsi="Arial"/>
              </w:rPr>
            </w:pPr>
            <w:r w:rsidDel="00000000" w:rsidR="00000000" w:rsidRPr="00000000">
              <w:rPr>
                <w:rtl w:val="0"/>
              </w:rPr>
            </w:r>
          </w:p>
        </w:tc>
        <w:tc>
          <w:tcPr/>
          <w:p w:rsidR="00000000" w:rsidDel="00000000" w:rsidP="00000000" w:rsidRDefault="00000000" w:rsidRPr="00000000" w14:paraId="0000001F">
            <w:pPr>
              <w:widowControl w:val="0"/>
              <w:spacing w:before="120" w:line="240" w:lineRule="auto"/>
              <w:jc w:val="center"/>
              <w:rPr>
                <w:rFonts w:ascii="Arial" w:cs="Arial" w:eastAsia="Arial" w:hAnsi="Arial"/>
                <w:b w:val="1"/>
                <w:vertAlign w:val="superscript"/>
              </w:rPr>
            </w:pPr>
            <w:r w:rsidDel="00000000" w:rsidR="00000000" w:rsidRPr="00000000">
              <w:rPr>
                <w:rFonts w:ascii="Arial" w:cs="Arial" w:eastAsia="Arial" w:hAnsi="Arial"/>
                <w:b w:val="1"/>
                <w:rtl w:val="0"/>
              </w:rPr>
              <w:t xml:space="preserve">NGƯỜI ĐẠI DIỆN THEO PHÁP LUẬT </w:t>
              <w:br w:type="textWrapping"/>
              <w:t xml:space="preserve">CỦA DOANH NGHIỆP</w:t>
              <w:br w:type="textWrapping"/>
            </w:r>
            <w:r w:rsidDel="00000000" w:rsidR="00000000" w:rsidRPr="00000000">
              <w:rPr>
                <w:rFonts w:ascii="Arial" w:cs="Arial" w:eastAsia="Arial" w:hAnsi="Arial"/>
                <w:i w:val="1"/>
                <w:rtl w:val="0"/>
              </w:rPr>
              <w:t xml:space="preserve">(Ký và ghi họ tên)</w:t>
            </w:r>
            <w:r w:rsidDel="00000000" w:rsidR="00000000" w:rsidRPr="00000000">
              <w:rPr>
                <w:rFonts w:ascii="Arial" w:cs="Arial" w:eastAsia="Arial" w:hAnsi="Arial"/>
                <w:i w:val="1"/>
                <w:vertAlign w:val="superscript"/>
                <w:rtl w:val="0"/>
              </w:rPr>
              <w:t xml:space="preserve">1</w:t>
            </w:r>
            <w:r w:rsidDel="00000000" w:rsidR="00000000" w:rsidRPr="00000000">
              <w:rPr>
                <w:rtl w:val="0"/>
              </w:rPr>
            </w:r>
          </w:p>
        </w:tc>
      </w:tr>
    </w:tbl>
    <w:p w:rsidR="00000000" w:rsidDel="00000000" w:rsidP="00000000" w:rsidRDefault="00000000" w:rsidRPr="00000000" w14:paraId="00000020">
      <w:pPr>
        <w:widowControl w:val="0"/>
        <w:spacing w:before="120" w:line="240" w:lineRule="auto"/>
        <w:rPr>
          <w:sz w:val="20"/>
          <w:szCs w:val="20"/>
        </w:rPr>
      </w:pPr>
      <w:r w:rsidDel="00000000" w:rsidR="00000000" w:rsidRPr="00000000">
        <w:rPr>
          <w:sz w:val="20"/>
          <w:szCs w:val="20"/>
          <w:rtl w:val="0"/>
        </w:rPr>
        <w:t xml:space="preserve">____________________</w:t>
      </w:r>
    </w:p>
    <w:p w:rsidR="00000000" w:rsidDel="00000000" w:rsidP="00000000" w:rsidRDefault="00000000" w:rsidRPr="00000000" w14:paraId="00000021">
      <w:pPr>
        <w:widowControl w:val="0"/>
        <w:spacing w:before="120" w:line="240" w:lineRule="auto"/>
        <w:rPr>
          <w:sz w:val="20"/>
          <w:szCs w:val="20"/>
        </w:rPr>
      </w:pPr>
      <w:r w:rsidDel="00000000" w:rsidR="00000000" w:rsidRPr="00000000">
        <w:rPr>
          <w:sz w:val="20"/>
          <w:szCs w:val="20"/>
          <w:vertAlign w:val="superscript"/>
          <w:rtl w:val="0"/>
        </w:rPr>
        <w:t xml:space="preserve">1</w:t>
      </w:r>
      <w:r w:rsidDel="00000000" w:rsidR="00000000" w:rsidRPr="00000000">
        <w:rPr>
          <w:sz w:val="20"/>
          <w:szCs w:val="20"/>
          <w:rtl w:val="0"/>
        </w:rPr>
        <w:t xml:space="preserve"> - Trường hợp chấm dứt hoạt động chi nhánh/văn phòng đại diện/văn phòng đại diện trực thuộc doanh nghiệp, người đại diện theo pháp luật của doanh nghiệp ký trực tiếp vào phần này.</w:t>
      </w:r>
    </w:p>
    <w:p w:rsidR="00000000" w:rsidDel="00000000" w:rsidP="00000000" w:rsidRDefault="00000000" w:rsidRPr="00000000" w14:paraId="00000022">
      <w:pPr>
        <w:widowControl w:val="0"/>
        <w:spacing w:before="120" w:line="240" w:lineRule="auto"/>
        <w:rPr>
          <w:sz w:val="20"/>
          <w:szCs w:val="20"/>
        </w:rPr>
      </w:pPr>
      <w:r w:rsidDel="00000000" w:rsidR="00000000" w:rsidRPr="00000000">
        <w:rPr>
          <w:sz w:val="20"/>
          <w:szCs w:val="20"/>
          <w:rtl w:val="0"/>
        </w:rPr>
        <w:t xml:space="preserve">- Trường hợp chấm dứt hoạt động văn phòng đại diện trực thuộc chi nhánh, người đại diện theo pháp luật của doanh nghiệp hoặc người đứng đầu chi nhánh ký trực tiếp vào phần này.</w:t>
      </w:r>
    </w:p>
    <w:p w:rsidR="00000000" w:rsidDel="00000000" w:rsidP="00000000" w:rsidRDefault="00000000" w:rsidRPr="00000000" w14:paraId="00000023">
      <w:pPr>
        <w:widowControl w:val="0"/>
        <w:spacing w:before="120" w:line="240" w:lineRule="auto"/>
        <w:rPr>
          <w:sz w:val="20"/>
          <w:szCs w:val="20"/>
        </w:rPr>
      </w:pPr>
      <w:r w:rsidDel="00000000" w:rsidR="00000000" w:rsidRPr="00000000">
        <w:rPr>
          <w:sz w:val="20"/>
          <w:szCs w:val="20"/>
          <w:rtl w:val="0"/>
        </w:rPr>
        <w:t xml:space="preserve">- Trường hợp Tòa án hoặc Trọng tài chỉ định người thực hiện thủ tục đăng ký doanh nghiệp thì người được chỉ định ký trực tiếp vào phần này.</w:t>
      </w:r>
    </w:p>
    <w:p w:rsidR="00000000" w:rsidDel="00000000" w:rsidP="00000000" w:rsidRDefault="00000000" w:rsidRPr="00000000" w14:paraId="00000024">
      <w:pPr>
        <w:widowControl w:val="0"/>
        <w:spacing w:before="120" w:line="240" w:lineRule="auto"/>
        <w:rPr>
          <w:sz w:val="20"/>
          <w:szCs w:val="20"/>
        </w:rPr>
      </w:pPr>
      <w:r w:rsidDel="00000000" w:rsidR="00000000" w:rsidRPr="00000000">
        <w:rPr>
          <w:rtl w:val="0"/>
        </w:rPr>
      </w:r>
    </w:p>
    <w:p w:rsidR="00000000" w:rsidDel="00000000" w:rsidP="00000000" w:rsidRDefault="00000000" w:rsidRPr="00000000" w14:paraId="00000025">
      <w:pPr>
        <w:widowControl w:val="0"/>
        <w:spacing w:line="240" w:lineRule="auto"/>
        <w:rPr>
          <w:rFonts w:ascii="Arimo" w:cs="Arimo" w:eastAsia="Arimo" w:hAnsi="Arimo"/>
          <w:sz w:val="24"/>
          <w:szCs w:val="24"/>
        </w:rPr>
      </w:pPr>
      <w:bookmarkStart w:colFirst="0" w:colLast="0" w:name="_gjdgxs" w:id="0"/>
      <w:bookmarkEnd w:id="0"/>
      <w:r w:rsidDel="00000000" w:rsidR="00000000" w:rsidRPr="00000000">
        <w:rPr>
          <w:rtl w:val="0"/>
        </w:rPr>
      </w:r>
    </w:p>
    <w:p w:rsidR="00000000" w:rsidDel="00000000" w:rsidP="00000000" w:rsidRDefault="00000000" w:rsidRPr="00000000" w14:paraId="00000026">
      <w:pPr>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vi"/>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